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e93a24ceb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JAKOB MULTISERVICE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Husøy I Senja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Husøy I Senja,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JAKOB MULTISERVICE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744b804554f11"/>
      <w:footerReference xmlns:r="http://schemas.openxmlformats.org/officeDocument/2006/relationships" w:type="default" r:id="Rb43be3b435e145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MULTISERVICE AS   ·   Org.nr 817 649 092   ·   Oskarbakken 21B   ·   9389 HUSØY I SENJA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MULTISERVICE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744b804554f11" /><Relationship Type="http://schemas.openxmlformats.org/officeDocument/2006/relationships/footer" Target="/word/footer1.xml" Id="Rb43be3b435e145d0" /></Relationships>
</file>