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26726b54a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8c879e4da6e14bc7"/>
      <w:footerReference xmlns:r="http://schemas.openxmlformats.org/officeDocument/2006/relationships" w:type="default" r:id="Rb5737b6438c8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79e4da6e14bc7" /><Relationship Type="http://schemas.openxmlformats.org/officeDocument/2006/relationships/footer" Target="/word/footer1.xml" Id="Rb5737b6438c84507" /></Relationships>
</file>