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fdae03e06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463e55e3c4c6a"/>
      <w:footerReference xmlns:r="http://schemas.openxmlformats.org/officeDocument/2006/relationships" w:type="default" r:id="R7c9e70c9dd4f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HSS INVEST AS   ·   Org.nr 915 635 946   ·   c/o Kjellstad Næringspark, Sankt Hallvardveien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463e55e3c4c6a" /><Relationship Type="http://schemas.openxmlformats.org/officeDocument/2006/relationships/footer" Target="/word/footer1.xml" Id="R7c9e70c9dd4f4b60" /></Relationships>
</file>