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d49d6927c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BUD OG SERVICETJENESTER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BUD OG SERVICETJENESTER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eb455bd4640fb"/>
      <w:footerReference xmlns:r="http://schemas.openxmlformats.org/officeDocument/2006/relationships" w:type="default" r:id="Rcdd7995c59ae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BUD OG SERVICETJENESTER AS   ·   Org.nr 917 875 731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BUD OG SERVICETJENESTER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eb455bd4640fb" /><Relationship Type="http://schemas.openxmlformats.org/officeDocument/2006/relationships/footer" Target="/word/footer1.xml" Id="Rcdd7995c59ae475a" /></Relationships>
</file>