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d8ee3f9244e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TRIANGELEN AS</w:t>
      </w:r>
    </w:p>
    <w:sectPr>
      <w:headerReference xmlns:r="http://schemas.openxmlformats.org/officeDocument/2006/relationships" w:type="default" r:id="R82994ed25c304167"/>
      <w:footerReference xmlns:r="http://schemas.openxmlformats.org/officeDocument/2006/relationships" w:type="default" r:id="R7e0f87b8b8fd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TRIANGELEN AS   ·   Org.nr 918 222 251   ·   Kvænangsveien 4876   ·   9161 BURFJORD   ·   Tlf. 78 44 96 30   ·   larshelge@br-andersen.no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TRIANGELEN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994ed25c304167" /><Relationship Type="http://schemas.openxmlformats.org/officeDocument/2006/relationships/footer" Target="/word/footer1.xml" Id="R7e0f87b8b8fd43d5" /></Relationships>
</file>