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4e22af33b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NH BILSENTER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BILSENTER AS</w:t>
      </w:r>
    </w:p>
    <w:sectPr>
      <w:headerReference xmlns:r="http://schemas.openxmlformats.org/officeDocument/2006/relationships" w:type="default" r:id="Rab0118e24fbc424c"/>
      <w:footerReference xmlns:r="http://schemas.openxmlformats.org/officeDocument/2006/relationships" w:type="default" r:id="Rf8c2774be0bb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118e24fbc424c" /><Relationship Type="http://schemas.openxmlformats.org/officeDocument/2006/relationships/footer" Target="/word/footer1.xml" Id="Rf8c2774be0bb4b4a" /></Relationships>
</file>