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1a563c75044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27ee890e5f134590"/>
      <w:footerReference xmlns:r="http://schemas.openxmlformats.org/officeDocument/2006/relationships" w:type="default" r:id="R396bc375aa994a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e890e5f134590" /><Relationship Type="http://schemas.openxmlformats.org/officeDocument/2006/relationships/footer" Target="/word/footer1.xml" Id="R396bc375aa994a58" /></Relationships>
</file>