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1dd66cfe6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4ef48c8f4b44192"/>
      <w:footerReference xmlns:r="http://schemas.openxmlformats.org/officeDocument/2006/relationships" w:type="default" r:id="R761c077824dd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f48c8f4b44192" /><Relationship Type="http://schemas.openxmlformats.org/officeDocument/2006/relationships/footer" Target="/word/footer1.xml" Id="R761c077824dd45c7" /></Relationships>
</file>