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4b07b0d23b0481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S. MUFFETANGEN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Kragerø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Kragerø,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S. MUFFETANGEN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369ba138ee44136"/>
      <w:footerReference xmlns:r="http://schemas.openxmlformats.org/officeDocument/2006/relationships" w:type="default" r:id="Redc18f9ed83f43f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S. MUFFETANGEN HOLDING AS   ·   Org.nr 920 410 391   ·   Ytre Strandvei 1   ·   3770 KRAGERØ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S. MUFFETANGEN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369ba138ee44136" /><Relationship Type="http://schemas.openxmlformats.org/officeDocument/2006/relationships/footer" Target="/word/footer1.xml" Id="Redc18f9ed83f43f5" /></Relationships>
</file>