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a9175031f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BYGGEFELTET UALAND VEL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Ualand,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BYGGEFELTET UALAND VEL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b88afbb9b482c"/>
      <w:footerReference xmlns:r="http://schemas.openxmlformats.org/officeDocument/2006/relationships" w:type="default" r:id="R27bf02c2c9f5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BYGGEFELTET UALAND VEL   ·   Org.nr 921 494 963   ·   c/o Magne Øglend, Solhaugveien 27   ·   4463 UALAND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BYGGEFELTET UALAND VEL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b88afbb9b482c" /><Relationship Type="http://schemas.openxmlformats.org/officeDocument/2006/relationships/footer" Target="/word/footer1.xml" Id="R27bf02c2c9f545b5" /></Relationships>
</file>