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bb3b9ff409a425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MIKKELSEN INVEST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MIKKELSEN INVEST AS</w:t>
      </w:r>
    </w:p>
    <w:sectPr>
      <w:headerReference xmlns:r="http://schemas.openxmlformats.org/officeDocument/2006/relationships" w:type="default" r:id="R267be6c2d499488f"/>
      <w:footerReference xmlns:r="http://schemas.openxmlformats.org/officeDocument/2006/relationships" w:type="default" r:id="Rbca02a99378942b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MIKKELSEN INVEST AS   ·   Org.nr 922 937 729   ·   Etterstadsletta 92   ·   0659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MIKKELSEN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67be6c2d499488f" /><Relationship Type="http://schemas.openxmlformats.org/officeDocument/2006/relationships/footer" Target="/word/footer1.xml" Id="Rbca02a99378942b7" /></Relationships>
</file>