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e85bb3076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b13ae447934fcd"/>
      <w:footerReference xmlns:r="http://schemas.openxmlformats.org/officeDocument/2006/relationships" w:type="default" r:id="R02ca38eb37bd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KATLA HOLDING AS   ·   Org.nr 927 446 812   ·   Katlavika 34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13ae447934fcd" /><Relationship Type="http://schemas.openxmlformats.org/officeDocument/2006/relationships/footer" Target="/word/footer1.xml" Id="R02ca38eb37bd4cfc" /></Relationships>
</file>