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46007ec57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COLUMBUSEGG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COLUMBUSEGG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ccc0989934a92"/>
      <w:footerReference xmlns:r="http://schemas.openxmlformats.org/officeDocument/2006/relationships" w:type="default" r:id="Ree2eef257ad3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COLUMBUSEGG AS   ·   Org.nr 928 419 509   ·   Smedgata 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COLUMBUSEGG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ccc0989934a92" /><Relationship Type="http://schemas.openxmlformats.org/officeDocument/2006/relationships/footer" Target="/word/footer1.xml" Id="Ree2eef257ad34670" /></Relationships>
</file>