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535ce006c844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ENGESÆTER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Nyborg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Nyborg,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ENGESÆTER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f66c6d3ffb4bcb"/>
      <w:footerReference xmlns:r="http://schemas.openxmlformats.org/officeDocument/2006/relationships" w:type="default" r:id="R69214e37355f4b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ENGESÆTER HOLDING AS   ·   Org.nr 929 184 521   ·   Salhusvegen 55   ·   5131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ENGESÆTER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f66c6d3ffb4bcb" /><Relationship Type="http://schemas.openxmlformats.org/officeDocument/2006/relationships/footer" Target="/word/footer1.xml" Id="R69214e37355f4bfd" /></Relationships>
</file>