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a396daed0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be649b1eb4254"/>
      <w:footerReference xmlns:r="http://schemas.openxmlformats.org/officeDocument/2006/relationships" w:type="default" r:id="Rbf5fe230846f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be649b1eb4254" /><Relationship Type="http://schemas.openxmlformats.org/officeDocument/2006/relationships/footer" Target="/word/footer1.xml" Id="Rbf5fe230846f4467" /></Relationships>
</file>