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33f0e9fd084fb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I.P GROUP AS, org.nr 930 581 720,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Bjørndalstræ,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I.P GROUP AS</w:t>
      </w:r>
    </w:p>
    <w:sectPr>
      <w:headerReference xmlns:r="http://schemas.openxmlformats.org/officeDocument/2006/relationships" w:type="default" r:id="R1f4adbf39c6a47d4"/>
      <w:footerReference xmlns:r="http://schemas.openxmlformats.org/officeDocument/2006/relationships" w:type="default" r:id="R4a869bc7e07a49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I.P GROUP AS   ·   Org.nr 930 581 720   ·   Ravnestølen 101   ·   5170 BJØRNDALSTRÆ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I.P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4adbf39c6a47d4" /><Relationship Type="http://schemas.openxmlformats.org/officeDocument/2006/relationships/footer" Target="/word/footer1.xml" Id="R4a869bc7e07a4919" /></Relationships>
</file>