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a1aaaea8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NIKOLAI FURNES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NIKOLAI FURNES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f76bd42634b83"/>
      <w:footerReference xmlns:r="http://schemas.openxmlformats.org/officeDocument/2006/relationships" w:type="default" r:id="Ra29f9d875d51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NIKOLAI FURNES AS   ·   Org.nr 931 682 504   ·   Fitjarsjøen 73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NIKOLAI FURNES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f76bd42634b83" /><Relationship Type="http://schemas.openxmlformats.org/officeDocument/2006/relationships/footer" Target="/word/footer1.xml" Id="Ra29f9d875d51498d" /></Relationships>
</file>