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5387ff2d049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BLUSH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BLUSH HOLDING AS</w:t>
      </w:r>
    </w:p>
    <w:sectPr>
      <w:headerReference xmlns:r="http://schemas.openxmlformats.org/officeDocument/2006/relationships" w:type="default" r:id="R71142e53ad784cda"/>
      <w:footerReference xmlns:r="http://schemas.openxmlformats.org/officeDocument/2006/relationships" w:type="default" r:id="R695b2c859e6d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BLUSH HOLDING AS   ·   Org.nr 933 786 072   ·   Fredensborgveien 19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42e53ad784cda" /><Relationship Type="http://schemas.openxmlformats.org/officeDocument/2006/relationships/footer" Target="/word/footer1.xml" Id="R695b2c859e6d4238" /></Relationships>
</file>