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98af72d8e54d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LIVET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LIVET INVEST AS</w:t>
      </w:r>
    </w:p>
    <w:sectPr>
      <w:headerReference xmlns:r="http://schemas.openxmlformats.org/officeDocument/2006/relationships" w:type="default" r:id="R9eb40f3bb54743f5"/>
      <w:footerReference xmlns:r="http://schemas.openxmlformats.org/officeDocument/2006/relationships" w:type="default" r:id="Rd98af1ba2aee43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LIVET INVEST AS   ·   Org.nr 936 392 504   ·   c/o Ragne Marthe Gravdahl Amundsen, Engens vei 2   ·   3511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b40f3bb54743f5" /><Relationship Type="http://schemas.openxmlformats.org/officeDocument/2006/relationships/footer" Target="/word/footer1.xml" Id="Rd98af1ba2aee43eb" /></Relationships>
</file>