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d2275c00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3c3788545b48429f"/>
      <w:footerReference xmlns:r="http://schemas.openxmlformats.org/officeDocument/2006/relationships" w:type="default" r:id="R66b12665c97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788545b48429f" /><Relationship Type="http://schemas.openxmlformats.org/officeDocument/2006/relationships/footer" Target="/word/footer1.xml" Id="R66b12665c970491b" /></Relationships>
</file>