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75e15687f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8f8ff121cdba4968"/>
      <w:footerReference xmlns:r="http://schemas.openxmlformats.org/officeDocument/2006/relationships" w:type="default" r:id="Rf72053feb1be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ff121cdba4968" /><Relationship Type="http://schemas.openxmlformats.org/officeDocument/2006/relationships/footer" Target="/word/footer1.xml" Id="Rf72053feb1be413b" /></Relationships>
</file>