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0a82733fbd46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SMÅFOLK AS</w:t>
      </w:r>
    </w:p>
    <w:sectPr>
      <w:headerReference xmlns:r="http://schemas.openxmlformats.org/officeDocument/2006/relationships" w:type="default" r:id="R1a4be02f8229433e"/>
      <w:footerReference xmlns:r="http://schemas.openxmlformats.org/officeDocument/2006/relationships" w:type="default" r:id="R691fbc3d2dee4f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SMÅFOLK AS   ·   Org.nr 950 284 242   ·   Heyerdahls vei 7B   ·   0777 OSLO   ·   Tlf. 22 14 81 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SMÅFOLK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4be02f8229433e" /><Relationship Type="http://schemas.openxmlformats.org/officeDocument/2006/relationships/footer" Target="/word/footer1.xml" Id="R691fbc3d2dee4f92" /></Relationships>
</file>