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98aa3528b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89d9525aaa294310"/>
      <w:footerReference xmlns:r="http://schemas.openxmlformats.org/officeDocument/2006/relationships" w:type="default" r:id="R1ed564201272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9525aaa294310" /><Relationship Type="http://schemas.openxmlformats.org/officeDocument/2006/relationships/footer" Target="/word/footer1.xml" Id="R1ed5642012724a57" /></Relationships>
</file>