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5799cc31448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1c498fc1b42d2"/>
      <w:footerReference xmlns:r="http://schemas.openxmlformats.org/officeDocument/2006/relationships" w:type="default" r:id="Rde5b396bcb55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PAULSEN EIENDOM AS   ·   Org.nr 968 677 470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1c498fc1b42d2" /><Relationship Type="http://schemas.openxmlformats.org/officeDocument/2006/relationships/footer" Target="/word/footer1.xml" Id="Rde5b396bcb554201" /></Relationships>
</file>