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e0d5a6e3944f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LASSE HAVNES VETERINÆR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Tornes I Romsdal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Tornes I Romsdal,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LASSE HAVNES VETERINÆR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d7cb05cca34be7"/>
      <w:footerReference xmlns:r="http://schemas.openxmlformats.org/officeDocument/2006/relationships" w:type="default" r:id="Rd082589d33744e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LASSE HAVNES VETERINÆR   ·   Org.nr 970 455 485   ·   Hamnnesvegen 93   ·   6443 TORNES I ROMSDAL   ·   lahavnes@online.no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LASSE HAVNES VETERINÆR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d7cb05cca34be7" /><Relationship Type="http://schemas.openxmlformats.org/officeDocument/2006/relationships/footer" Target="/word/footer1.xml" Id="Rd082589d33744e9a" /></Relationships>
</file>