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a6f491e1db423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JOHANNES NILSEN HANDLERI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Mehamn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Mehamn,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JOHANNES NILSEN HANDLERI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8f497ed1a8844d0"/>
      <w:footerReference xmlns:r="http://schemas.openxmlformats.org/officeDocument/2006/relationships" w:type="default" r:id="Rc343ab46b3884e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JOHANNES NILSEN HANDLERI AS   ·   Org.nr 976 969 421   ·   Værveien 59   ·   9770 MEHAMN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JOHANNES NILSEN HANDLERI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f497ed1a8844d0" /><Relationship Type="http://schemas.openxmlformats.org/officeDocument/2006/relationships/footer" Target="/word/footer1.xml" Id="Rc343ab46b3884ecb" /></Relationships>
</file>