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29041ab4f42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HOLY AS</w:t>
      </w:r>
    </w:p>
    <w:sectPr>
      <w:headerReference xmlns:r="http://schemas.openxmlformats.org/officeDocument/2006/relationships" w:type="default" r:id="R062969fba43547ad"/>
      <w:footerReference xmlns:r="http://schemas.openxmlformats.org/officeDocument/2006/relationships" w:type="default" r:id="Ra6d1d5592304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HOLY AS   ·   Org.nr 977 096 766   ·   Bergsbakken 18B   ·   7052 TRONDHEIM   ·   Tlf. 73 51 33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969fba43547ad" /><Relationship Type="http://schemas.openxmlformats.org/officeDocument/2006/relationships/footer" Target="/word/footer1.xml" Id="Ra6d1d559230440cb" /></Relationships>
</file>