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d52486f59d4e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GENERAGRUPPEN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GENERAGRUPPEN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f541e401854659"/>
      <w:footerReference xmlns:r="http://schemas.openxmlformats.org/officeDocument/2006/relationships" w:type="default" r:id="Rb4feec9124fa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GENERAGRUPPEN AS   ·   Org.nr 983 627 005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GENERAGRUPPEN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541e401854659" /><Relationship Type="http://schemas.openxmlformats.org/officeDocument/2006/relationships/footer" Target="/word/footer1.xml" Id="Rb4feec9124fa48be" /></Relationships>
</file>