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9f6110eba645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VEDLIKEHOLDSVESEN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VEDLIKEHOLDSVESEN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4ddd5f6f2c433f"/>
      <w:footerReference xmlns:r="http://schemas.openxmlformats.org/officeDocument/2006/relationships" w:type="default" r:id="Rc239c45ca3b9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VEDLIKEHOLDSVESEN AS   ·   Org.nr 984 042 957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VEDLIKEHOLDSVESEN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ddd5f6f2c433f" /><Relationship Type="http://schemas.openxmlformats.org/officeDocument/2006/relationships/footer" Target="/word/footer1.xml" Id="Rc239c45ca3b94aa4" /></Relationships>
</file>