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845dbb0d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BICO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 BIL AS</w:t>
      </w:r>
    </w:p>
    <w:sectPr>
      <w:headerReference xmlns:r="http://schemas.openxmlformats.org/officeDocument/2006/relationships" w:type="default" r:id="R47d22b41c89a4b0c"/>
      <w:footerReference xmlns:r="http://schemas.openxmlformats.org/officeDocument/2006/relationships" w:type="default" r:id="Rc8a1e73b5370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2b41c89a4b0c" /><Relationship Type="http://schemas.openxmlformats.org/officeDocument/2006/relationships/footer" Target="/word/footer1.xml" Id="Rc8a1e73b53704247" /></Relationships>
</file>