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bcff50d50e46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Dombås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ULHEIM INVEST AS.</w:t>
      </w:r>
    </w:p>
    <w:sectPr>
      <w:headerReference xmlns:r="http://schemas.openxmlformats.org/officeDocument/2006/relationships" w:type="default" r:id="Rfd4a2054c3a44311"/>
      <w:footerReference xmlns:r="http://schemas.openxmlformats.org/officeDocument/2006/relationships" w:type="default" r:id="Rfd0ad44eafeb4c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ULHEIM INVEST AS   ·   Org.nr 988 951 501   ·   Vassveita 2   ·   2660 DOMBÅS   ·   Tlf. 61 21 50 52   ·   paul@snohettaregnskap.no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4a2054c3a44311" /><Relationship Type="http://schemas.openxmlformats.org/officeDocument/2006/relationships/footer" Target="/word/footer1.xml" Id="Rfd0ad44eafeb4cba" /></Relationships>
</file>