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7984dbeee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HANDELSPARK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HANDELSPARK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823b4ded34380"/>
      <w:footerReference xmlns:r="http://schemas.openxmlformats.org/officeDocument/2006/relationships" w:type="default" r:id="R95f1e00d44ec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HANDELSPARK AS   ·   Org.nr 989 070 568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HANDELSPARK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823b4ded34380" /><Relationship Type="http://schemas.openxmlformats.org/officeDocument/2006/relationships/footer" Target="/word/footer1.xml" Id="R95f1e00d44ec4106" /></Relationships>
</file>