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dc59f3b7dd47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ARETO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Laksevåg,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ARETO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2272d2a5c045ee"/>
      <w:footerReference xmlns:r="http://schemas.openxmlformats.org/officeDocument/2006/relationships" w:type="default" r:id="R9c7d2796ca624c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ARETO REVISJON AS   ·   Org.nr 989 087 126   ·   Gravdalsveien 4   ·   5165 LAKSEVÅG   ·   post@aretorevisjon.no   ·   www.aretorevisjon.no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ARETO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2272d2a5c045ee" /><Relationship Type="http://schemas.openxmlformats.org/officeDocument/2006/relationships/footer" Target="/word/footer1.xml" Id="R9c7d2796ca624c38" /></Relationships>
</file>