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2760ed11f4a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MARIANNE-LUND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MARIANNE-LUND AS</w:t>
      </w:r>
    </w:p>
    <w:sectPr>
      <w:headerReference xmlns:r="http://schemas.openxmlformats.org/officeDocument/2006/relationships" w:type="default" r:id="R855cdb9683674be0"/>
      <w:footerReference xmlns:r="http://schemas.openxmlformats.org/officeDocument/2006/relationships" w:type="default" r:id="R1d67146812a4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MARIANNE-LUND AS   ·   Org.nr 989 249 800   ·   Dvergsneslia 18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MARIANNE-LUND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cdb9683674be0" /><Relationship Type="http://schemas.openxmlformats.org/officeDocument/2006/relationships/footer" Target="/word/footer1.xml" Id="R1d67146812a44c24" /></Relationships>
</file>