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f347a3f8f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2f639dd884e3c"/>
      <w:footerReference xmlns:r="http://schemas.openxmlformats.org/officeDocument/2006/relationships" w:type="default" r:id="R9c2c466ea2a4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2f639dd884e3c" /><Relationship Type="http://schemas.openxmlformats.org/officeDocument/2006/relationships/footer" Target="/word/footer1.xml" Id="R9c2c466ea2a446cc" /></Relationships>
</file>