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44954b00f4c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GAREN MASKIN AS</w:t>
      </w:r>
    </w:p>
    <w:sectPr>
      <w:headerReference xmlns:r="http://schemas.openxmlformats.org/officeDocument/2006/relationships" w:type="default" r:id="Ref259e07b816481f"/>
      <w:footerReference xmlns:r="http://schemas.openxmlformats.org/officeDocument/2006/relationships" w:type="default" r:id="Rc8d03d23414a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GAREN MASKIN AS   ·   Org.nr 989 588 621   ·   Øvrehagen 33   ·   5783 EIDFJORD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59e07b816481f" /><Relationship Type="http://schemas.openxmlformats.org/officeDocument/2006/relationships/footer" Target="/word/footer1.xml" Id="Rc8d03d23414a44e5" /></Relationships>
</file>