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1762d1d5d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HIO XIV AS, org.nr 989 592 610,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32970cc7dca34519"/>
      <w:footerReference xmlns:r="http://schemas.openxmlformats.org/officeDocument/2006/relationships" w:type="default" r:id="R077fef8772b1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70cc7dca34519" /><Relationship Type="http://schemas.openxmlformats.org/officeDocument/2006/relationships/footer" Target="/word/footer1.xml" Id="R077fef8772b14f5c" /></Relationships>
</file>