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bfbf672f8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GJENSIDIGE FORSIKRING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281674346f5a4304"/>
      <w:footerReference xmlns:r="http://schemas.openxmlformats.org/officeDocument/2006/relationships" w:type="default" r:id="R76b2f7c5c99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674346f5a4304" /><Relationship Type="http://schemas.openxmlformats.org/officeDocument/2006/relationships/footer" Target="/word/footer1.xml" Id="R76b2f7c5c99b4680" /></Relationships>
</file>