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20bb42537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2bae61300475c"/>
      <w:footerReference xmlns:r="http://schemas.openxmlformats.org/officeDocument/2006/relationships" w:type="default" r:id="Rf5e41ca23720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2bae61300475c" /><Relationship Type="http://schemas.openxmlformats.org/officeDocument/2006/relationships/footer" Target="/word/footer1.xml" Id="Rf5e41ca2372046d6" /></Relationships>
</file>